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9D20" w14:textId="77777777" w:rsidR="00A65161" w:rsidRDefault="00A65161" w:rsidP="00A65161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AE574C8" wp14:editId="7FBDFD9C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F4FA89F" w14:textId="77777777" w:rsidR="00A65161" w:rsidRDefault="00A65161" w:rsidP="00A651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6E04A6FD" w14:textId="77777777" w:rsidR="00A65161" w:rsidRDefault="00A65161" w:rsidP="00A65161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3871FD6" w14:textId="77777777" w:rsidR="00A65161" w:rsidRDefault="00A65161" w:rsidP="00A65161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14:paraId="31DD2C2F" w14:textId="4B4F2917" w:rsidR="00A65161" w:rsidRPr="00174157" w:rsidRDefault="00AE6A7F" w:rsidP="00A65161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>01</w:t>
      </w:r>
      <w:r w:rsidR="00A65161" w:rsidRPr="00174157">
        <w:rPr>
          <w:rFonts w:ascii="Times New Roman" w:hAnsi="Times New Roman" w:cs="Times New Roman"/>
          <w:sz w:val="26"/>
          <w:szCs w:val="26"/>
        </w:rPr>
        <w:t>.</w:t>
      </w:r>
      <w:r w:rsidRPr="00174157">
        <w:rPr>
          <w:rFonts w:ascii="Times New Roman" w:hAnsi="Times New Roman" w:cs="Times New Roman"/>
          <w:sz w:val="26"/>
          <w:szCs w:val="26"/>
        </w:rPr>
        <w:t>06</w:t>
      </w:r>
      <w:r w:rsidR="00A65161" w:rsidRPr="00174157">
        <w:rPr>
          <w:rFonts w:ascii="Times New Roman" w:hAnsi="Times New Roman" w:cs="Times New Roman"/>
          <w:sz w:val="26"/>
          <w:szCs w:val="26"/>
        </w:rPr>
        <w:t>.20</w:t>
      </w:r>
      <w:r w:rsidR="002F0648" w:rsidRPr="00174157">
        <w:rPr>
          <w:rFonts w:ascii="Times New Roman" w:hAnsi="Times New Roman" w:cs="Times New Roman"/>
          <w:sz w:val="26"/>
          <w:szCs w:val="26"/>
        </w:rPr>
        <w:t>2</w:t>
      </w:r>
      <w:r w:rsidRPr="00174157">
        <w:rPr>
          <w:rFonts w:ascii="Times New Roman" w:hAnsi="Times New Roman" w:cs="Times New Roman"/>
          <w:sz w:val="26"/>
          <w:szCs w:val="26"/>
        </w:rPr>
        <w:t>1</w:t>
      </w:r>
      <w:r w:rsidR="00A65161" w:rsidRPr="00174157">
        <w:rPr>
          <w:rFonts w:ascii="Times New Roman" w:hAnsi="Times New Roman" w:cs="Times New Roman"/>
          <w:sz w:val="26"/>
          <w:szCs w:val="26"/>
        </w:rPr>
        <w:t xml:space="preserve"> г.               № </w:t>
      </w:r>
      <w:r w:rsidR="00174157" w:rsidRPr="00174157">
        <w:rPr>
          <w:rFonts w:ascii="Times New Roman" w:hAnsi="Times New Roman" w:cs="Times New Roman"/>
          <w:sz w:val="26"/>
          <w:szCs w:val="26"/>
        </w:rPr>
        <w:t>141</w:t>
      </w:r>
    </w:p>
    <w:p w14:paraId="0CF4DFF1" w14:textId="77777777" w:rsidR="00A65161" w:rsidRPr="00174157" w:rsidRDefault="00A65161" w:rsidP="00A65161">
      <w:pPr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14:paraId="293FE45D" w14:textId="77777777" w:rsidR="00A65161" w:rsidRPr="00174157" w:rsidRDefault="00A65161" w:rsidP="00A65161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28243492"/>
    </w:p>
    <w:p w14:paraId="1920EAC8" w14:textId="77777777" w:rsidR="00174157" w:rsidRDefault="002F0648" w:rsidP="002F06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52969214"/>
      <w:bookmarkEnd w:id="0"/>
      <w:r w:rsidRPr="00174157">
        <w:rPr>
          <w:rFonts w:ascii="Times New Roman" w:hAnsi="Times New Roman" w:cs="Times New Roman"/>
          <w:b/>
          <w:i/>
          <w:sz w:val="26"/>
          <w:szCs w:val="26"/>
        </w:rPr>
        <w:t>О порядке формирования</w:t>
      </w:r>
      <w:r w:rsidR="00AE6A7F" w:rsidRPr="00174157">
        <w:rPr>
          <w:rFonts w:ascii="Times New Roman" w:hAnsi="Times New Roman" w:cs="Times New Roman"/>
          <w:b/>
          <w:i/>
          <w:sz w:val="26"/>
          <w:szCs w:val="26"/>
        </w:rPr>
        <w:t>, ведения</w:t>
      </w:r>
      <w:r w:rsidRPr="00174157">
        <w:rPr>
          <w:rFonts w:ascii="Times New Roman" w:hAnsi="Times New Roman" w:cs="Times New Roman"/>
          <w:b/>
          <w:i/>
          <w:sz w:val="26"/>
          <w:szCs w:val="26"/>
        </w:rPr>
        <w:t xml:space="preserve"> и актуализации единого перечня категорированных и паспортизированных объектов (территорий), </w:t>
      </w:r>
      <w:r w:rsidR="00A65161" w:rsidRPr="00174157">
        <w:rPr>
          <w:rFonts w:ascii="Times New Roman" w:hAnsi="Times New Roman" w:cs="Times New Roman"/>
          <w:b/>
          <w:i/>
          <w:sz w:val="26"/>
          <w:szCs w:val="26"/>
        </w:rPr>
        <w:t xml:space="preserve">находящихся в муниципальной собственности </w:t>
      </w:r>
    </w:p>
    <w:p w14:paraId="13288606" w14:textId="2A6C55B6" w:rsidR="00A65161" w:rsidRPr="00174157" w:rsidRDefault="00A65161" w:rsidP="002F06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4157"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</w:p>
    <w:bookmarkEnd w:id="1"/>
    <w:p w14:paraId="14AA5D8A" w14:textId="77777777" w:rsidR="00A65161" w:rsidRPr="00174157" w:rsidRDefault="00A65161" w:rsidP="00A6516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6D323F0" w14:textId="15B3212E" w:rsidR="00A65161" w:rsidRPr="00174157" w:rsidRDefault="00A65161" w:rsidP="002F06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E6A7F" w:rsidRPr="00174157">
        <w:rPr>
          <w:rFonts w:ascii="Times New Roman" w:hAnsi="Times New Roman" w:cs="Times New Roman"/>
          <w:sz w:val="26"/>
          <w:szCs w:val="26"/>
        </w:rPr>
        <w:t>статьей 5.2</w:t>
      </w:r>
      <w:r w:rsidRPr="0017415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Федерации", Уставом Нижнесергинского городского поселения,</w:t>
      </w:r>
      <w:r w:rsidRPr="00174157">
        <w:rPr>
          <w:sz w:val="26"/>
          <w:szCs w:val="26"/>
        </w:rPr>
        <w:t xml:space="preserve"> </w:t>
      </w:r>
      <w:r w:rsidR="00AE6A7F" w:rsidRPr="00174157">
        <w:rPr>
          <w:rFonts w:ascii="Times New Roman" w:hAnsi="Times New Roman" w:cs="Times New Roman"/>
          <w:sz w:val="26"/>
          <w:szCs w:val="26"/>
        </w:rPr>
        <w:t xml:space="preserve">во исполнение подпункта 3.1 пункта 3 вопроса IV протокола заседания антитеррористической комиссии в Свердловской области от </w:t>
      </w:r>
      <w:r w:rsidR="00174157" w:rsidRPr="00174157">
        <w:rPr>
          <w:rFonts w:ascii="Times New Roman" w:hAnsi="Times New Roman" w:cs="Times New Roman"/>
          <w:sz w:val="26"/>
          <w:szCs w:val="26"/>
        </w:rPr>
        <w:t>5</w:t>
      </w:r>
      <w:r w:rsidR="00AE6A7F" w:rsidRPr="00174157">
        <w:rPr>
          <w:rFonts w:ascii="Times New Roman" w:hAnsi="Times New Roman" w:cs="Times New Roman"/>
          <w:sz w:val="26"/>
          <w:szCs w:val="26"/>
        </w:rPr>
        <w:t xml:space="preserve"> марта 2021 года</w:t>
      </w:r>
      <w:r w:rsidR="00174157" w:rsidRPr="00174157">
        <w:rPr>
          <w:rFonts w:ascii="Times New Roman" w:hAnsi="Times New Roman" w:cs="Times New Roman"/>
          <w:sz w:val="26"/>
          <w:szCs w:val="26"/>
        </w:rPr>
        <w:t xml:space="preserve"> № 1</w:t>
      </w:r>
      <w:r w:rsidRPr="0017415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D169FDA" w14:textId="77777777" w:rsidR="002F0648" w:rsidRPr="00174157" w:rsidRDefault="002F0648" w:rsidP="002F064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FF5D16" w14:textId="77777777" w:rsidR="00A65161" w:rsidRPr="00174157" w:rsidRDefault="00A65161" w:rsidP="00A651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15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1AA30E9A" w14:textId="77777777" w:rsidR="00A65161" w:rsidRPr="00174157" w:rsidRDefault="00A65161" w:rsidP="00A651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73FC4A" w14:textId="5D7B6176" w:rsidR="002F0648" w:rsidRPr="00174157" w:rsidRDefault="002F0648" w:rsidP="002F06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17415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74157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r w:rsidR="00AE6A7F" w:rsidRPr="00174157">
        <w:rPr>
          <w:rFonts w:ascii="Times New Roman" w:hAnsi="Times New Roman" w:cs="Times New Roman"/>
          <w:sz w:val="26"/>
          <w:szCs w:val="26"/>
        </w:rPr>
        <w:t>, ведения</w:t>
      </w:r>
      <w:r w:rsidRPr="00174157">
        <w:rPr>
          <w:rFonts w:ascii="Times New Roman" w:hAnsi="Times New Roman" w:cs="Times New Roman"/>
          <w:sz w:val="26"/>
          <w:szCs w:val="26"/>
        </w:rPr>
        <w:t xml:space="preserve">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="00D8541E" w:rsidRPr="0017415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174157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08A294A1" w14:textId="6474E065" w:rsidR="009261A4" w:rsidRPr="00174157" w:rsidRDefault="002F0648" w:rsidP="002F06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2. </w:t>
      </w:r>
      <w:r w:rsidR="009261A4" w:rsidRPr="00174157">
        <w:rPr>
          <w:rFonts w:ascii="Times New Roman" w:hAnsi="Times New Roman" w:cs="Times New Roman"/>
          <w:sz w:val="26"/>
          <w:szCs w:val="26"/>
        </w:rPr>
        <w:t xml:space="preserve">Назначить Кошкина Романа Владимировича, </w:t>
      </w:r>
      <w:r w:rsidR="00D54513" w:rsidRPr="00174157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9261A4" w:rsidRPr="00174157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="00D54513" w:rsidRPr="00174157">
        <w:rPr>
          <w:rFonts w:ascii="Times New Roman" w:hAnsi="Times New Roman" w:cs="Times New Roman"/>
          <w:sz w:val="26"/>
          <w:szCs w:val="26"/>
        </w:rPr>
        <w:t xml:space="preserve"> по вопросам ЖКХ</w:t>
      </w:r>
      <w:r w:rsidR="009261A4" w:rsidRPr="00174157">
        <w:rPr>
          <w:rFonts w:ascii="Times New Roman" w:hAnsi="Times New Roman" w:cs="Times New Roman"/>
          <w:sz w:val="26"/>
          <w:szCs w:val="26"/>
        </w:rPr>
        <w:t xml:space="preserve">, ответственным </w:t>
      </w:r>
      <w:r w:rsidR="00E02A68" w:rsidRPr="00174157">
        <w:rPr>
          <w:rFonts w:ascii="Times New Roman" w:hAnsi="Times New Roman" w:cs="Times New Roman"/>
          <w:sz w:val="26"/>
          <w:szCs w:val="26"/>
        </w:rPr>
        <w:t>за</w:t>
      </w:r>
      <w:r w:rsidR="009261A4" w:rsidRPr="00174157">
        <w:rPr>
          <w:rFonts w:ascii="Times New Roman" w:hAnsi="Times New Roman" w:cs="Times New Roman"/>
          <w:sz w:val="26"/>
          <w:szCs w:val="26"/>
        </w:rPr>
        <w:t xml:space="preserve"> ведение</w:t>
      </w:r>
      <w:r w:rsidR="00E02A68" w:rsidRPr="00174157">
        <w:rPr>
          <w:sz w:val="26"/>
          <w:szCs w:val="26"/>
        </w:rPr>
        <w:t xml:space="preserve"> </w:t>
      </w:r>
      <w:r w:rsidR="00E02A68" w:rsidRPr="00174157">
        <w:rPr>
          <w:rFonts w:ascii="Times New Roman" w:hAnsi="Times New Roman" w:cs="Times New Roman"/>
          <w:sz w:val="26"/>
          <w:szCs w:val="26"/>
        </w:rPr>
        <w:t>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="009373F7" w:rsidRPr="00174157">
        <w:rPr>
          <w:rFonts w:ascii="Times New Roman" w:hAnsi="Times New Roman" w:cs="Times New Roman"/>
          <w:sz w:val="26"/>
          <w:szCs w:val="26"/>
        </w:rPr>
        <w:t>.</w:t>
      </w:r>
    </w:p>
    <w:p w14:paraId="7F533452" w14:textId="42C1878D" w:rsidR="00D54513" w:rsidRPr="00174157" w:rsidRDefault="00D54513" w:rsidP="002F06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главы Нижнесергинского городского поселения от 12.10.2020 № 305</w:t>
      </w:r>
      <w:r w:rsidRPr="00174157">
        <w:rPr>
          <w:sz w:val="26"/>
          <w:szCs w:val="26"/>
        </w:rPr>
        <w:t xml:space="preserve"> «</w:t>
      </w:r>
      <w:r w:rsidRPr="00174157">
        <w:rPr>
          <w:rFonts w:ascii="Times New Roman" w:hAnsi="Times New Roman" w:cs="Times New Roman"/>
          <w:sz w:val="26"/>
          <w:szCs w:val="26"/>
        </w:rPr>
        <w:t>О порядке формирования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поселения».</w:t>
      </w:r>
    </w:p>
    <w:p w14:paraId="602C8DC6" w14:textId="04644FB4" w:rsidR="009373F7" w:rsidRPr="00174157" w:rsidRDefault="00D54513" w:rsidP="009373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>4</w:t>
      </w:r>
      <w:r w:rsidR="009373F7" w:rsidRPr="001741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2847C1FE" w14:textId="50EF19E5" w:rsidR="009373F7" w:rsidRPr="00174157" w:rsidRDefault="00D54513" w:rsidP="009373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>5</w:t>
      </w:r>
      <w:r w:rsidR="009373F7" w:rsidRPr="00174157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63E9F7AD" w14:textId="77777777" w:rsidR="002F0648" w:rsidRPr="00174157" w:rsidRDefault="002F0648" w:rsidP="00A2291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14:paraId="21CF8FDA" w14:textId="77777777" w:rsidR="00A2291A" w:rsidRPr="00174157" w:rsidRDefault="00A2291A" w:rsidP="00A2291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14:paraId="32CE562B" w14:textId="77777777" w:rsidR="00A2291A" w:rsidRPr="00174157" w:rsidRDefault="00A2291A" w:rsidP="00A2291A">
      <w:pPr>
        <w:pStyle w:val="a3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30CC7D66" w14:textId="77777777" w:rsidR="00A2291A" w:rsidRPr="00174157" w:rsidRDefault="00A2291A" w:rsidP="00A2291A">
      <w:pPr>
        <w:pStyle w:val="a3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А.М. Чекасин</w:t>
      </w:r>
    </w:p>
    <w:p w14:paraId="2FF37A5D" w14:textId="140C8F7F" w:rsidR="00A2291A" w:rsidRDefault="00A2291A" w:rsidP="00A2291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0E9ADF0" w14:textId="5FC2AFDF" w:rsidR="00174157" w:rsidRDefault="00174157" w:rsidP="00A2291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AE1D621" w14:textId="54E07AD7" w:rsidR="00174157" w:rsidRDefault="00174157" w:rsidP="00A2291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2D5758E" w14:textId="77777777" w:rsidR="00174157" w:rsidRDefault="00174157" w:rsidP="00A2291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AAA0021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14:paraId="56D3AA42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постановлением главы </w:t>
      </w:r>
    </w:p>
    <w:p w14:paraId="11378FA1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Нижнесергинского</w:t>
      </w:r>
    </w:p>
    <w:p w14:paraId="1B8DCB50" w14:textId="77777777" w:rsidR="008F4FCF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городского поселения </w:t>
      </w:r>
    </w:p>
    <w:p w14:paraId="29BD7BE7" w14:textId="7246CB44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174157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</w:t>
      </w:r>
      <w:r w:rsidR="00174157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17415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174157">
        <w:rPr>
          <w:rFonts w:ascii="Times New Roman" w:hAnsi="Times New Roman" w:cs="Times New Roman"/>
          <w:sz w:val="18"/>
          <w:szCs w:val="18"/>
        </w:rPr>
        <w:t>141</w:t>
      </w:r>
    </w:p>
    <w:p w14:paraId="65471D77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442422F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2CF1EAC1" w14:textId="77777777" w:rsidR="00A2291A" w:rsidRDefault="00A2291A" w:rsidP="00A2291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57C7B452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235D8F33" w14:textId="77777777" w:rsidR="00A2291A" w:rsidRPr="00C0561B" w:rsidRDefault="002E33A6" w:rsidP="00A229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w:anchor="P32" w:history="1">
        <w:r w:rsidR="00A2291A" w:rsidRPr="00C0561B">
          <w:rPr>
            <w:rFonts w:ascii="Times New Roman" w:hAnsi="Times New Roman" w:cs="Times New Roman"/>
            <w:b/>
            <w:bCs/>
            <w:sz w:val="26"/>
            <w:szCs w:val="26"/>
          </w:rPr>
          <w:t>Порядок</w:t>
        </w:r>
      </w:hyperlink>
      <w:r w:rsidR="00A2291A" w:rsidRPr="00C056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74B5019" w14:textId="5392A73C" w:rsidR="00A2291A" w:rsidRPr="00C0561B" w:rsidRDefault="00174157" w:rsidP="00A229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A2291A" w:rsidRPr="00C0561B">
        <w:rPr>
          <w:rFonts w:ascii="Times New Roman" w:hAnsi="Times New Roman" w:cs="Times New Roman"/>
          <w:b/>
          <w:bCs/>
          <w:sz w:val="26"/>
          <w:szCs w:val="26"/>
        </w:rPr>
        <w:t>ормирования</w:t>
      </w:r>
      <w:r w:rsidR="00C0561B" w:rsidRPr="00C0561B">
        <w:rPr>
          <w:rFonts w:ascii="Times New Roman" w:hAnsi="Times New Roman" w:cs="Times New Roman"/>
          <w:b/>
          <w:bCs/>
          <w:sz w:val="26"/>
          <w:szCs w:val="26"/>
        </w:rPr>
        <w:t>, ведения</w:t>
      </w:r>
      <w:r w:rsidR="00A2291A" w:rsidRPr="00C0561B">
        <w:rPr>
          <w:rFonts w:ascii="Times New Roman" w:hAnsi="Times New Roman" w:cs="Times New Roman"/>
          <w:b/>
          <w:bCs/>
          <w:sz w:val="26"/>
          <w:szCs w:val="26"/>
        </w:rPr>
        <w:t xml:space="preserve">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</w:p>
    <w:p w14:paraId="7F4CAE3D" w14:textId="77777777" w:rsidR="00A2291A" w:rsidRPr="00C0561B" w:rsidRDefault="00A2291A" w:rsidP="00A229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54E3A" w14:textId="77777777" w:rsidR="00A2291A" w:rsidRPr="008F4FCF" w:rsidRDefault="00A2291A" w:rsidP="00A2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56C87C" w14:textId="5D0996D7" w:rsidR="00A2291A" w:rsidRPr="00C0561B" w:rsidRDefault="00A2291A" w:rsidP="00A229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 xml:space="preserve">1. Единый перечень категорированных и паспортизированных объектов (территорий), находящихся в муниципальной собственности Нижнесергинского городского поселения (далее - Перечень), формируется в целях обобщения сведений о таких объектах (территориях), </w:t>
      </w:r>
      <w:r w:rsidR="00C0561B" w:rsidRPr="00C0561B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C0561B">
        <w:rPr>
          <w:rFonts w:ascii="Times New Roman" w:hAnsi="Times New Roman" w:cs="Times New Roman"/>
          <w:sz w:val="26"/>
          <w:szCs w:val="26"/>
        </w:rPr>
        <w:t xml:space="preserve">закрепленных на праве оперативного управления (хозяйственного ведения) </w:t>
      </w:r>
      <w:r w:rsidR="00C0561B" w:rsidRPr="00C0561B">
        <w:rPr>
          <w:rFonts w:ascii="Times New Roman" w:hAnsi="Times New Roman" w:cs="Times New Roman"/>
          <w:sz w:val="26"/>
          <w:szCs w:val="26"/>
        </w:rPr>
        <w:t xml:space="preserve">за </w:t>
      </w:r>
      <w:r w:rsidRPr="00C0561B">
        <w:rPr>
          <w:rFonts w:ascii="Times New Roman" w:hAnsi="Times New Roman" w:cs="Times New Roman"/>
          <w:sz w:val="26"/>
          <w:szCs w:val="26"/>
        </w:rPr>
        <w:t>учреждениями (предприятиями)</w:t>
      </w:r>
      <w:r w:rsidR="00203802" w:rsidRPr="00C0561B">
        <w:rPr>
          <w:rFonts w:ascii="Times New Roman" w:hAnsi="Times New Roman" w:cs="Times New Roman"/>
          <w:sz w:val="26"/>
          <w:szCs w:val="26"/>
        </w:rPr>
        <w:t>, подведомственными администрации Нижнесергинского городского поселения</w:t>
      </w:r>
      <w:r w:rsidRPr="00C0561B">
        <w:rPr>
          <w:rFonts w:ascii="Times New Roman" w:hAnsi="Times New Roman" w:cs="Times New Roman"/>
          <w:sz w:val="26"/>
          <w:szCs w:val="26"/>
        </w:rPr>
        <w:t>.</w:t>
      </w:r>
    </w:p>
    <w:p w14:paraId="77BD6D97" w14:textId="27659C49" w:rsidR="00B81A1C" w:rsidRPr="00C0561B" w:rsidRDefault="00C0561B" w:rsidP="00A229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 xml:space="preserve">2. </w:t>
      </w:r>
      <w:r w:rsidR="00B81A1C" w:rsidRPr="00C0561B">
        <w:rPr>
          <w:rFonts w:ascii="Times New Roman" w:hAnsi="Times New Roman" w:cs="Times New Roman"/>
          <w:sz w:val="26"/>
          <w:szCs w:val="26"/>
        </w:rPr>
        <w:t xml:space="preserve">Включению в Перечень подлежат объекты (территории), находящиеся в муниципальной собственности </w:t>
      </w:r>
      <w:r w:rsidRPr="00C0561B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B81A1C" w:rsidRPr="00C0561B">
        <w:rPr>
          <w:rFonts w:ascii="Times New Roman" w:hAnsi="Times New Roman" w:cs="Times New Roman"/>
          <w:sz w:val="26"/>
          <w:szCs w:val="26"/>
        </w:rPr>
        <w:t xml:space="preserve"> (далее - объекты (территории)), которые подлежат категорированию по степени опасности, в соответствии с порядком организации и проведения работ в области обеспечения антитеррористической защищенности объектов (территорий) по направлениям деятельности, утвержденным Правительством Российской Федерации.</w:t>
      </w:r>
    </w:p>
    <w:p w14:paraId="6B560679" w14:textId="4E0B22FF" w:rsidR="00A2291A" w:rsidRPr="00C0561B" w:rsidRDefault="00C0561B" w:rsidP="00A229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3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. </w:t>
      </w:r>
      <w:hyperlink w:anchor="P60" w:history="1">
        <w:r w:rsidR="00A2291A" w:rsidRPr="00C0561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A2291A" w:rsidRPr="00C0561B">
        <w:rPr>
          <w:rFonts w:ascii="Times New Roman" w:hAnsi="Times New Roman" w:cs="Times New Roman"/>
          <w:sz w:val="26"/>
          <w:szCs w:val="26"/>
        </w:rPr>
        <w:t xml:space="preserve"> формируется и ведется по форме, установленной Приложением</w:t>
      </w:r>
      <w:r w:rsidR="0049166D" w:rsidRPr="00C0561B">
        <w:rPr>
          <w:rFonts w:ascii="Times New Roman" w:hAnsi="Times New Roman" w:cs="Times New Roman"/>
          <w:sz w:val="26"/>
          <w:szCs w:val="26"/>
        </w:rPr>
        <w:t xml:space="preserve"> № 1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5E435075" w14:textId="6CB2F816" w:rsidR="00A2291A" w:rsidRPr="00C0561B" w:rsidRDefault="00C0561B" w:rsidP="00A229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4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. Ведение Перечня предполагает ежегодную актуализацию сведений о категорированных и паспортизированных объектах (территориях), </w:t>
      </w:r>
      <w:r w:rsidR="000660E3" w:rsidRPr="00C0561B">
        <w:rPr>
          <w:rFonts w:ascii="Times New Roman" w:hAnsi="Times New Roman" w:cs="Times New Roman"/>
          <w:sz w:val="26"/>
          <w:szCs w:val="26"/>
        </w:rPr>
        <w:t>закрепленных на праве оперативного управления (хозяйственного ведения)</w:t>
      </w:r>
      <w:r w:rsidR="0049166D" w:rsidRPr="00C0561B">
        <w:rPr>
          <w:rFonts w:ascii="Times New Roman" w:hAnsi="Times New Roman" w:cs="Times New Roman"/>
          <w:sz w:val="26"/>
          <w:szCs w:val="26"/>
        </w:rPr>
        <w:t xml:space="preserve"> за муниципальными </w:t>
      </w:r>
      <w:r w:rsidR="000660E3" w:rsidRPr="00C0561B">
        <w:rPr>
          <w:rFonts w:ascii="Times New Roman" w:hAnsi="Times New Roman" w:cs="Times New Roman"/>
          <w:sz w:val="26"/>
          <w:szCs w:val="26"/>
        </w:rPr>
        <w:t xml:space="preserve">учреждениями (предприятиями), подведомственными администрации Нижнесергинского городского поселения, </w:t>
      </w:r>
      <w:r w:rsidR="00A2291A" w:rsidRPr="00C0561B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 Нижнесергинского городского поселения в срок до 15 января следующего года.</w:t>
      </w:r>
    </w:p>
    <w:p w14:paraId="13574728" w14:textId="2B99EA97" w:rsidR="00CF0F96" w:rsidRPr="00C0561B" w:rsidRDefault="00C0561B" w:rsidP="00C056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5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. В целях формирования и ведения перечня актуальная информация о категорированных и паспортизированных объектах (территориях), закрепленных за подведомственными </w:t>
      </w:r>
      <w:r w:rsidR="0049166D" w:rsidRPr="00C0561B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учреждениями (предприятиями), направляется в </w:t>
      </w:r>
      <w:r w:rsidR="00203802" w:rsidRPr="00C0561B">
        <w:rPr>
          <w:rFonts w:ascii="Times New Roman" w:hAnsi="Times New Roman" w:cs="Times New Roman"/>
          <w:sz w:val="26"/>
          <w:szCs w:val="26"/>
        </w:rPr>
        <w:t xml:space="preserve">администрацию Нижнесергинского городского поселения, </w:t>
      </w:r>
      <w:r w:rsidR="00A2291A" w:rsidRPr="00C0561B">
        <w:rPr>
          <w:rFonts w:ascii="Times New Roman" w:hAnsi="Times New Roman" w:cs="Times New Roman"/>
          <w:sz w:val="26"/>
          <w:szCs w:val="26"/>
        </w:rPr>
        <w:t>осуществляющ</w:t>
      </w:r>
      <w:r w:rsidR="00203802" w:rsidRPr="00C0561B">
        <w:rPr>
          <w:rFonts w:ascii="Times New Roman" w:hAnsi="Times New Roman" w:cs="Times New Roman"/>
          <w:sz w:val="26"/>
          <w:szCs w:val="26"/>
        </w:rPr>
        <w:t>ей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 в отношении соответствующих учреждений (предприятий) функции и полномочия учредителя, ежегодно, до 20 декабря текущего года, по </w:t>
      </w:r>
      <w:hyperlink w:anchor="P60" w:history="1">
        <w:r w:rsidR="00A2291A" w:rsidRPr="00C0561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="00A2291A" w:rsidRPr="00C0561B">
        <w:rPr>
          <w:rFonts w:ascii="Times New Roman" w:hAnsi="Times New Roman" w:cs="Times New Roman"/>
          <w:sz w:val="26"/>
          <w:szCs w:val="26"/>
        </w:rPr>
        <w:t>, установленной Приложением</w:t>
      </w:r>
      <w:r w:rsidR="00957510" w:rsidRPr="00C0561B">
        <w:rPr>
          <w:rFonts w:ascii="Times New Roman" w:hAnsi="Times New Roman" w:cs="Times New Roman"/>
          <w:sz w:val="26"/>
          <w:szCs w:val="26"/>
        </w:rPr>
        <w:t xml:space="preserve"> № 2</w:t>
      </w:r>
      <w:r w:rsidR="00A2291A" w:rsidRPr="00C0561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C0561B">
        <w:rPr>
          <w:rFonts w:ascii="Times New Roman" w:hAnsi="Times New Roman" w:cs="Times New Roman"/>
          <w:sz w:val="26"/>
          <w:szCs w:val="26"/>
        </w:rPr>
        <w:t>.</w:t>
      </w:r>
    </w:p>
    <w:p w14:paraId="1651828E" w14:textId="520A323E" w:rsidR="00CF0F96" w:rsidRDefault="00CF0F96" w:rsidP="00A2291A">
      <w:pPr>
        <w:jc w:val="both"/>
        <w:rPr>
          <w:sz w:val="26"/>
          <w:szCs w:val="26"/>
        </w:rPr>
      </w:pPr>
    </w:p>
    <w:p w14:paraId="6C36612B" w14:textId="7D3A96FE" w:rsidR="00C0561B" w:rsidRDefault="00C0561B" w:rsidP="00A2291A">
      <w:pPr>
        <w:jc w:val="both"/>
        <w:rPr>
          <w:sz w:val="26"/>
          <w:szCs w:val="26"/>
        </w:rPr>
      </w:pPr>
    </w:p>
    <w:p w14:paraId="4BBF8F86" w14:textId="0EF1EE43" w:rsidR="00C0561B" w:rsidRDefault="00C0561B" w:rsidP="00A2291A">
      <w:pPr>
        <w:jc w:val="both"/>
        <w:rPr>
          <w:sz w:val="26"/>
          <w:szCs w:val="26"/>
        </w:rPr>
      </w:pPr>
    </w:p>
    <w:p w14:paraId="724E2700" w14:textId="3B3B20B7" w:rsidR="00C0561B" w:rsidRDefault="00C0561B" w:rsidP="00A2291A">
      <w:pPr>
        <w:jc w:val="both"/>
        <w:rPr>
          <w:sz w:val="26"/>
          <w:szCs w:val="26"/>
        </w:rPr>
      </w:pPr>
    </w:p>
    <w:p w14:paraId="6662CDBE" w14:textId="777BD3E0" w:rsidR="00C0561B" w:rsidRDefault="00C0561B" w:rsidP="00A2291A">
      <w:pPr>
        <w:jc w:val="both"/>
        <w:rPr>
          <w:sz w:val="26"/>
          <w:szCs w:val="26"/>
        </w:rPr>
      </w:pPr>
    </w:p>
    <w:p w14:paraId="647C411E" w14:textId="0DDB08C6" w:rsidR="00C0561B" w:rsidRDefault="00C0561B" w:rsidP="00A2291A">
      <w:pPr>
        <w:jc w:val="both"/>
        <w:rPr>
          <w:sz w:val="26"/>
          <w:szCs w:val="26"/>
        </w:rPr>
      </w:pPr>
    </w:p>
    <w:p w14:paraId="26EC447C" w14:textId="510C177F" w:rsidR="00C0561B" w:rsidRDefault="00C0561B" w:rsidP="00A2291A">
      <w:pPr>
        <w:jc w:val="both"/>
        <w:rPr>
          <w:sz w:val="26"/>
          <w:szCs w:val="26"/>
        </w:rPr>
      </w:pPr>
    </w:p>
    <w:p w14:paraId="57EE43CB" w14:textId="6AABA8B9" w:rsidR="00C0561B" w:rsidRDefault="00C0561B" w:rsidP="00A2291A">
      <w:pPr>
        <w:jc w:val="both"/>
        <w:rPr>
          <w:sz w:val="26"/>
          <w:szCs w:val="26"/>
        </w:rPr>
      </w:pPr>
    </w:p>
    <w:p w14:paraId="5674A336" w14:textId="53A63EEF" w:rsidR="00C0561B" w:rsidRDefault="00C0561B" w:rsidP="00A2291A">
      <w:pPr>
        <w:jc w:val="both"/>
        <w:rPr>
          <w:sz w:val="26"/>
          <w:szCs w:val="26"/>
        </w:rPr>
      </w:pPr>
    </w:p>
    <w:p w14:paraId="2BC93B61" w14:textId="77777777" w:rsidR="00C0561B" w:rsidRPr="00C0561B" w:rsidRDefault="00C0561B" w:rsidP="00A2291A">
      <w:pPr>
        <w:jc w:val="both"/>
        <w:rPr>
          <w:sz w:val="26"/>
          <w:szCs w:val="26"/>
        </w:rPr>
      </w:pPr>
    </w:p>
    <w:p w14:paraId="500A3DD4" w14:textId="77777777" w:rsidR="00CF0F96" w:rsidRPr="00CF0F96" w:rsidRDefault="00CF0F96" w:rsidP="00CF0F9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B43C3E">
        <w:rPr>
          <w:rFonts w:ascii="Times New Roman" w:hAnsi="Times New Roman" w:cs="Times New Roman"/>
          <w:sz w:val="18"/>
          <w:szCs w:val="18"/>
        </w:rPr>
        <w:t>№ 1</w:t>
      </w:r>
    </w:p>
    <w:p w14:paraId="33F2C95B" w14:textId="7D831FEA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 Порядку формирования</w:t>
      </w:r>
      <w:r w:rsidR="00174157">
        <w:rPr>
          <w:rFonts w:ascii="Times New Roman" w:hAnsi="Times New Roman" w:cs="Times New Roman"/>
          <w:sz w:val="18"/>
          <w:szCs w:val="18"/>
        </w:rPr>
        <w:t>, ведения</w:t>
      </w:r>
    </w:p>
    <w:p w14:paraId="04236BA6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и актуализации единого перечня</w:t>
      </w:r>
    </w:p>
    <w:p w14:paraId="5DE56CA3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категорированных и паспортизированных</w:t>
      </w:r>
    </w:p>
    <w:p w14:paraId="45857EEF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объектов (территорий), находящихся</w:t>
      </w:r>
    </w:p>
    <w:p w14:paraId="2D6368DF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в муниципальной собственности</w:t>
      </w:r>
    </w:p>
    <w:p w14:paraId="59BB08E1" w14:textId="77777777" w:rsidR="00CF0F96" w:rsidRPr="00CF0F96" w:rsidRDefault="00B43C3E" w:rsidP="00CF0F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Нижнесергинского городского поселения</w:t>
      </w:r>
    </w:p>
    <w:p w14:paraId="77507FB8" w14:textId="77777777" w:rsidR="00CF0F96" w:rsidRPr="00CF0F96" w:rsidRDefault="00CF0F96" w:rsidP="00CF0F96">
      <w:pPr>
        <w:pStyle w:val="ConsPlusNormal"/>
        <w:rPr>
          <w:rFonts w:ascii="Times New Roman" w:hAnsi="Times New Roman" w:cs="Times New Roman"/>
        </w:rPr>
      </w:pPr>
    </w:p>
    <w:p w14:paraId="6640A9D5" w14:textId="77777777" w:rsidR="00CF0F96" w:rsidRDefault="00CF0F96" w:rsidP="00CF0F96">
      <w:pPr>
        <w:pStyle w:val="ConsPlusNormal"/>
        <w:jc w:val="center"/>
        <w:rPr>
          <w:rFonts w:ascii="Times New Roman" w:hAnsi="Times New Roman" w:cs="Times New Roman"/>
        </w:rPr>
      </w:pPr>
      <w:bookmarkStart w:id="2" w:name="P60"/>
      <w:bookmarkEnd w:id="2"/>
    </w:p>
    <w:p w14:paraId="59C0311C" w14:textId="77777777" w:rsidR="00CF0F96" w:rsidRPr="00C0561B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Форма</w:t>
      </w:r>
    </w:p>
    <w:p w14:paraId="3D28EC1E" w14:textId="5B1775E3" w:rsidR="00CF0F96" w:rsidRPr="00C0561B" w:rsidRDefault="00C0561B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="00CF0F96" w:rsidRPr="00C0561B">
        <w:rPr>
          <w:rFonts w:ascii="Times New Roman" w:hAnsi="Times New Roman" w:cs="Times New Roman"/>
          <w:sz w:val="26"/>
          <w:szCs w:val="26"/>
        </w:rPr>
        <w:t>перечня категорированных и паспортизированных объектов</w:t>
      </w:r>
    </w:p>
    <w:p w14:paraId="65F718C8" w14:textId="77777777" w:rsidR="00CF0F96" w:rsidRPr="00C0561B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(территорий), находящихся в муниципальной собственности</w:t>
      </w:r>
    </w:p>
    <w:p w14:paraId="537EA159" w14:textId="77777777" w:rsidR="00CF0F96" w:rsidRPr="00C0561B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</w:p>
    <w:p w14:paraId="3C00B45D" w14:textId="77777777" w:rsidR="008A0B4E" w:rsidRPr="00C0561B" w:rsidRDefault="008A0B4E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1701"/>
        <w:gridCol w:w="1985"/>
      </w:tblGrid>
      <w:tr w:rsidR="00D33693" w:rsidRPr="00DA4BC8" w14:paraId="3A5F3E0C" w14:textId="5A4438AC" w:rsidTr="00D33693">
        <w:tc>
          <w:tcPr>
            <w:tcW w:w="567" w:type="dxa"/>
            <w:vAlign w:val="center"/>
          </w:tcPr>
          <w:p w14:paraId="0214363F" w14:textId="122C73E5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5098" w:type="dxa"/>
            <w:vAlign w:val="center"/>
          </w:tcPr>
          <w:p w14:paraId="5C71B5EC" w14:textId="77777777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Наименование объекта, юридический адрес</w:t>
            </w:r>
          </w:p>
        </w:tc>
        <w:tc>
          <w:tcPr>
            <w:tcW w:w="1701" w:type="dxa"/>
            <w:vAlign w:val="center"/>
          </w:tcPr>
          <w:p w14:paraId="115D10EE" w14:textId="77777777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Присвоена категория при паспортизации</w:t>
            </w:r>
          </w:p>
        </w:tc>
        <w:tc>
          <w:tcPr>
            <w:tcW w:w="1985" w:type="dxa"/>
          </w:tcPr>
          <w:p w14:paraId="063EF6E7" w14:textId="008C526B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33693">
              <w:rPr>
                <w:rFonts w:ascii="Times New Roman" w:hAnsi="Times New Roman" w:cs="Times New Roman"/>
                <w:sz w:val="22"/>
              </w:rPr>
              <w:t>Наличие паспорта безопасности, дата утверждения</w:t>
            </w:r>
          </w:p>
        </w:tc>
      </w:tr>
      <w:tr w:rsidR="00D33693" w:rsidRPr="00DA4BC8" w14:paraId="5A993FF8" w14:textId="3892BC48" w:rsidTr="00D33693">
        <w:tc>
          <w:tcPr>
            <w:tcW w:w="567" w:type="dxa"/>
            <w:vAlign w:val="center"/>
          </w:tcPr>
          <w:p w14:paraId="72DC260D" w14:textId="77777777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98" w:type="dxa"/>
            <w:vAlign w:val="center"/>
          </w:tcPr>
          <w:p w14:paraId="02ACBCCF" w14:textId="77777777" w:rsidR="00D33693" w:rsidRPr="00DA4BC8" w:rsidRDefault="00D33693" w:rsidP="000A5DFE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D3FCE2" w14:textId="77777777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704DF11E" w14:textId="77777777" w:rsidR="00D33693" w:rsidRPr="00DA4BC8" w:rsidRDefault="00D33693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4380414" w14:textId="77777777" w:rsidR="008A0B4E" w:rsidRPr="00CF0F96" w:rsidRDefault="008A0B4E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015E30" w14:textId="77777777" w:rsidR="00CF0F96" w:rsidRDefault="00CF0F96" w:rsidP="00A2291A">
      <w:pPr>
        <w:jc w:val="both"/>
      </w:pPr>
    </w:p>
    <w:p w14:paraId="338738FF" w14:textId="77777777" w:rsidR="00CF0F96" w:rsidRDefault="00CF0F96" w:rsidP="00A2291A">
      <w:pPr>
        <w:jc w:val="both"/>
      </w:pPr>
    </w:p>
    <w:p w14:paraId="65A25524" w14:textId="77777777" w:rsidR="00CF0F96" w:rsidRDefault="00CF0F96" w:rsidP="00A2291A">
      <w:pPr>
        <w:jc w:val="both"/>
      </w:pPr>
    </w:p>
    <w:p w14:paraId="1FA9435C" w14:textId="77777777" w:rsidR="00B43C3E" w:rsidRDefault="00B43C3E" w:rsidP="00A2291A">
      <w:pPr>
        <w:jc w:val="both"/>
      </w:pPr>
    </w:p>
    <w:p w14:paraId="3B89EEDF" w14:textId="77777777" w:rsidR="00B43C3E" w:rsidRDefault="00B43C3E" w:rsidP="00A2291A">
      <w:pPr>
        <w:jc w:val="both"/>
      </w:pPr>
    </w:p>
    <w:p w14:paraId="359DC1AC" w14:textId="77777777" w:rsidR="00B43C3E" w:rsidRDefault="00B43C3E" w:rsidP="00A2291A">
      <w:pPr>
        <w:jc w:val="both"/>
      </w:pPr>
    </w:p>
    <w:p w14:paraId="001BA31A" w14:textId="77777777" w:rsidR="00B43C3E" w:rsidRDefault="00B43C3E" w:rsidP="00A2291A">
      <w:pPr>
        <w:jc w:val="both"/>
      </w:pPr>
    </w:p>
    <w:p w14:paraId="3F4CD817" w14:textId="77777777" w:rsidR="00B43C3E" w:rsidRDefault="00B43C3E" w:rsidP="00A2291A">
      <w:pPr>
        <w:jc w:val="both"/>
      </w:pPr>
    </w:p>
    <w:p w14:paraId="020AB451" w14:textId="77777777" w:rsidR="00B43C3E" w:rsidRDefault="00B43C3E" w:rsidP="00A2291A">
      <w:pPr>
        <w:jc w:val="both"/>
      </w:pPr>
    </w:p>
    <w:p w14:paraId="6FB42DA3" w14:textId="77777777" w:rsidR="00B43C3E" w:rsidRDefault="00B43C3E" w:rsidP="00A2291A">
      <w:pPr>
        <w:jc w:val="both"/>
      </w:pPr>
    </w:p>
    <w:p w14:paraId="6E47B87B" w14:textId="77777777" w:rsidR="00B43C3E" w:rsidRDefault="00B43C3E" w:rsidP="00A2291A">
      <w:pPr>
        <w:jc w:val="both"/>
      </w:pPr>
    </w:p>
    <w:p w14:paraId="507D379A" w14:textId="77777777" w:rsidR="00B43C3E" w:rsidRDefault="00B43C3E" w:rsidP="00A2291A">
      <w:pPr>
        <w:jc w:val="both"/>
      </w:pPr>
    </w:p>
    <w:p w14:paraId="6ECADE97" w14:textId="77777777" w:rsidR="00B43C3E" w:rsidRDefault="00B43C3E" w:rsidP="00A2291A">
      <w:pPr>
        <w:jc w:val="both"/>
      </w:pPr>
    </w:p>
    <w:p w14:paraId="77CA4A47" w14:textId="77777777" w:rsidR="00B43C3E" w:rsidRDefault="00B43C3E" w:rsidP="00A2291A">
      <w:pPr>
        <w:jc w:val="both"/>
      </w:pPr>
    </w:p>
    <w:p w14:paraId="269076B6" w14:textId="77777777" w:rsidR="00B43C3E" w:rsidRDefault="00B43C3E" w:rsidP="00A2291A">
      <w:pPr>
        <w:jc w:val="both"/>
      </w:pPr>
    </w:p>
    <w:p w14:paraId="0F26F3C5" w14:textId="77777777" w:rsidR="00B43C3E" w:rsidRDefault="00B43C3E" w:rsidP="00A2291A">
      <w:pPr>
        <w:jc w:val="both"/>
      </w:pPr>
    </w:p>
    <w:p w14:paraId="64628343" w14:textId="77777777" w:rsidR="00B43C3E" w:rsidRDefault="00B43C3E" w:rsidP="00A2291A">
      <w:pPr>
        <w:jc w:val="both"/>
      </w:pPr>
    </w:p>
    <w:p w14:paraId="3252921C" w14:textId="77777777" w:rsidR="00B43C3E" w:rsidRDefault="00B43C3E" w:rsidP="00A2291A">
      <w:pPr>
        <w:jc w:val="both"/>
      </w:pPr>
    </w:p>
    <w:p w14:paraId="24BBFDD0" w14:textId="77777777" w:rsidR="00B43C3E" w:rsidRDefault="00B43C3E" w:rsidP="00A2291A">
      <w:pPr>
        <w:jc w:val="both"/>
      </w:pPr>
    </w:p>
    <w:p w14:paraId="5B04CC88" w14:textId="77777777" w:rsidR="00B43C3E" w:rsidRDefault="00B43C3E" w:rsidP="00A2291A">
      <w:pPr>
        <w:jc w:val="both"/>
      </w:pPr>
    </w:p>
    <w:p w14:paraId="6227718B" w14:textId="77777777" w:rsidR="00B43C3E" w:rsidRDefault="00B43C3E" w:rsidP="00A2291A">
      <w:pPr>
        <w:jc w:val="both"/>
      </w:pPr>
    </w:p>
    <w:p w14:paraId="1E3BD02B" w14:textId="77777777" w:rsidR="00B43C3E" w:rsidRDefault="00B43C3E" w:rsidP="00A2291A">
      <w:pPr>
        <w:jc w:val="both"/>
      </w:pPr>
    </w:p>
    <w:p w14:paraId="77ADBFF5" w14:textId="77777777" w:rsidR="00B43C3E" w:rsidRDefault="00B43C3E" w:rsidP="00A2291A">
      <w:pPr>
        <w:jc w:val="both"/>
      </w:pPr>
    </w:p>
    <w:p w14:paraId="5FAA1F00" w14:textId="77777777" w:rsidR="00B43C3E" w:rsidRDefault="00B43C3E" w:rsidP="00A2291A">
      <w:pPr>
        <w:jc w:val="both"/>
      </w:pPr>
    </w:p>
    <w:p w14:paraId="1C742CBA" w14:textId="77777777" w:rsidR="00B43C3E" w:rsidRDefault="00B43C3E" w:rsidP="00A2291A">
      <w:pPr>
        <w:jc w:val="both"/>
      </w:pPr>
    </w:p>
    <w:p w14:paraId="2FE49A5D" w14:textId="77777777" w:rsidR="00B43C3E" w:rsidRDefault="00B43C3E" w:rsidP="00A2291A">
      <w:pPr>
        <w:jc w:val="both"/>
      </w:pPr>
    </w:p>
    <w:p w14:paraId="70029D80" w14:textId="77777777" w:rsidR="00B43C3E" w:rsidRDefault="00B43C3E" w:rsidP="00A2291A">
      <w:pPr>
        <w:jc w:val="both"/>
      </w:pPr>
    </w:p>
    <w:p w14:paraId="2F612ECA" w14:textId="77777777" w:rsidR="00B43C3E" w:rsidRDefault="00B43C3E" w:rsidP="00A2291A">
      <w:pPr>
        <w:jc w:val="both"/>
      </w:pPr>
    </w:p>
    <w:p w14:paraId="3E4CB574" w14:textId="77777777" w:rsidR="00B43C3E" w:rsidRDefault="00B43C3E" w:rsidP="00A2291A">
      <w:pPr>
        <w:jc w:val="both"/>
      </w:pPr>
    </w:p>
    <w:p w14:paraId="1FD9F437" w14:textId="77777777" w:rsidR="00B43C3E" w:rsidRDefault="00B43C3E" w:rsidP="00A2291A">
      <w:pPr>
        <w:jc w:val="both"/>
      </w:pPr>
    </w:p>
    <w:p w14:paraId="077AA9FE" w14:textId="77777777" w:rsidR="00B43C3E" w:rsidRDefault="00B43C3E" w:rsidP="00A2291A">
      <w:pPr>
        <w:jc w:val="both"/>
      </w:pPr>
    </w:p>
    <w:p w14:paraId="07D817BF" w14:textId="77777777" w:rsidR="00B43C3E" w:rsidRDefault="00B43C3E" w:rsidP="00A2291A">
      <w:pPr>
        <w:jc w:val="both"/>
      </w:pPr>
    </w:p>
    <w:p w14:paraId="08139CC8" w14:textId="77777777" w:rsidR="00B43C3E" w:rsidRDefault="00B43C3E" w:rsidP="00A2291A">
      <w:pPr>
        <w:jc w:val="both"/>
      </w:pPr>
    </w:p>
    <w:p w14:paraId="73726671" w14:textId="77777777" w:rsidR="00B43C3E" w:rsidRDefault="00B43C3E" w:rsidP="00A2291A">
      <w:pPr>
        <w:jc w:val="both"/>
      </w:pPr>
    </w:p>
    <w:p w14:paraId="06D0E953" w14:textId="77777777" w:rsidR="00B43C3E" w:rsidRDefault="00B43C3E" w:rsidP="00A2291A">
      <w:pPr>
        <w:jc w:val="both"/>
      </w:pPr>
    </w:p>
    <w:p w14:paraId="1793DAC3" w14:textId="77777777" w:rsidR="00B43C3E" w:rsidRDefault="00B43C3E" w:rsidP="00A2291A">
      <w:pPr>
        <w:jc w:val="both"/>
      </w:pPr>
    </w:p>
    <w:p w14:paraId="1E3C3ADE" w14:textId="77777777" w:rsidR="00B43C3E" w:rsidRDefault="00B43C3E" w:rsidP="00A2291A">
      <w:pPr>
        <w:jc w:val="both"/>
      </w:pPr>
    </w:p>
    <w:p w14:paraId="07AB09D4" w14:textId="77777777" w:rsidR="00B43C3E" w:rsidRDefault="00B43C3E" w:rsidP="00A2291A">
      <w:pPr>
        <w:jc w:val="both"/>
      </w:pPr>
    </w:p>
    <w:p w14:paraId="47A4BFD0" w14:textId="77777777" w:rsidR="00B43C3E" w:rsidRDefault="00B43C3E" w:rsidP="00A2291A">
      <w:pPr>
        <w:jc w:val="both"/>
        <w:sectPr w:rsidR="00B43C3E" w:rsidSect="00D3369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165F7870" w14:textId="77777777" w:rsidR="00B43C3E" w:rsidRPr="00A2291A" w:rsidRDefault="00B43C3E" w:rsidP="00A2291A">
      <w:pPr>
        <w:jc w:val="both"/>
      </w:pPr>
    </w:p>
    <w:p w14:paraId="679C2D69" w14:textId="77777777" w:rsidR="00B43C3E" w:rsidRPr="00CF0F96" w:rsidRDefault="00B43C3E" w:rsidP="00B43C3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2</w:t>
      </w:r>
    </w:p>
    <w:p w14:paraId="6D871558" w14:textId="59093098"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 Порядку формирования</w:t>
      </w:r>
      <w:r w:rsidR="00C0561B">
        <w:rPr>
          <w:rFonts w:ascii="Times New Roman" w:hAnsi="Times New Roman" w:cs="Times New Roman"/>
          <w:sz w:val="18"/>
          <w:szCs w:val="18"/>
        </w:rPr>
        <w:t>, ведения</w:t>
      </w:r>
    </w:p>
    <w:p w14:paraId="724AC900" w14:textId="77777777"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и актуализации единого перечня</w:t>
      </w:r>
    </w:p>
    <w:p w14:paraId="3A0E04E7" w14:textId="77777777"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категорированных и паспортизированных</w:t>
      </w:r>
    </w:p>
    <w:p w14:paraId="46DEEE28" w14:textId="77777777"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объектов (территорий), находящихся</w:t>
      </w:r>
    </w:p>
    <w:p w14:paraId="71633F02" w14:textId="77777777"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в муниципальной собственности</w:t>
      </w:r>
    </w:p>
    <w:p w14:paraId="07751EB3" w14:textId="77777777" w:rsidR="00A2291A" w:rsidRPr="00A2291A" w:rsidRDefault="00B43C3E" w:rsidP="00B43C3E">
      <w:pPr>
        <w:jc w:val="right"/>
      </w:pPr>
      <w:r>
        <w:rPr>
          <w:rFonts w:ascii="Times New Roman" w:hAnsi="Times New Roman" w:cs="Times New Roman"/>
          <w:sz w:val="18"/>
          <w:szCs w:val="18"/>
        </w:rPr>
        <w:t>Нижнесергинского городского поселения</w:t>
      </w:r>
    </w:p>
    <w:p w14:paraId="33276CF4" w14:textId="77777777" w:rsidR="005F0C1A" w:rsidRDefault="005F0C1A" w:rsidP="00A2291A">
      <w:pPr>
        <w:jc w:val="both"/>
      </w:pPr>
    </w:p>
    <w:p w14:paraId="0A8BA1C3" w14:textId="77777777" w:rsidR="00B43C3E" w:rsidRDefault="00B43C3E" w:rsidP="00A2291A">
      <w:pPr>
        <w:jc w:val="both"/>
      </w:pPr>
    </w:p>
    <w:p w14:paraId="29C97681" w14:textId="77777777"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Реестр</w:t>
      </w:r>
    </w:p>
    <w:p w14:paraId="30D40356" w14:textId="77777777"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данных о состоянии</w:t>
      </w:r>
    </w:p>
    <w:p w14:paraId="5090D73A" w14:textId="77777777"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</w:t>
      </w:r>
    </w:p>
    <w:p w14:paraId="5F9DB5DE" w14:textId="77777777"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(территорий), находящихся в муниципальной собственности</w:t>
      </w:r>
    </w:p>
    <w:p w14:paraId="4056F1C5" w14:textId="77777777"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</w:p>
    <w:p w14:paraId="6285F086" w14:textId="77777777" w:rsidR="00B43C3E" w:rsidRDefault="00B43C3E" w:rsidP="00A2291A">
      <w:pPr>
        <w:jc w:val="both"/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B6192E" w:rsidRPr="00B43C3E" w14:paraId="12856ED6" w14:textId="77777777" w:rsidTr="00B6192E">
        <w:tc>
          <w:tcPr>
            <w:tcW w:w="1135" w:type="dxa"/>
            <w:vMerge w:val="restart"/>
            <w:vAlign w:val="center"/>
          </w:tcPr>
          <w:p w14:paraId="47693C57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объектов, подлежащих антитеррористической защите</w:t>
            </w:r>
          </w:p>
        </w:tc>
        <w:tc>
          <w:tcPr>
            <w:tcW w:w="1134" w:type="dxa"/>
            <w:vMerge w:val="restart"/>
            <w:vAlign w:val="center"/>
          </w:tcPr>
          <w:p w14:paraId="2B3CB285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предотвращенных террористических актов на объектах</w:t>
            </w:r>
          </w:p>
        </w:tc>
        <w:tc>
          <w:tcPr>
            <w:tcW w:w="992" w:type="dxa"/>
            <w:vMerge w:val="restart"/>
            <w:vAlign w:val="center"/>
          </w:tcPr>
          <w:p w14:paraId="529954C8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совершенных террористических актов на объектах</w:t>
            </w:r>
          </w:p>
        </w:tc>
        <w:tc>
          <w:tcPr>
            <w:tcW w:w="1984" w:type="dxa"/>
            <w:gridSpan w:val="2"/>
            <w:vAlign w:val="center"/>
          </w:tcPr>
          <w:p w14:paraId="5F566CE6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мероприятий, по результатам которых состояние признано</w:t>
            </w:r>
          </w:p>
        </w:tc>
        <w:tc>
          <w:tcPr>
            <w:tcW w:w="1985" w:type="dxa"/>
            <w:gridSpan w:val="2"/>
            <w:vAlign w:val="center"/>
          </w:tcPr>
          <w:p w14:paraId="119C9125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 (из общего числа объектов), состояние которых изучалось</w:t>
            </w:r>
          </w:p>
        </w:tc>
        <w:tc>
          <w:tcPr>
            <w:tcW w:w="1984" w:type="dxa"/>
            <w:gridSpan w:val="2"/>
            <w:vAlign w:val="center"/>
          </w:tcPr>
          <w:p w14:paraId="3E78E6E6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 (из общего числа объектов), состояние которых не изучалось</w:t>
            </w:r>
          </w:p>
        </w:tc>
        <w:tc>
          <w:tcPr>
            <w:tcW w:w="2268" w:type="dxa"/>
            <w:gridSpan w:val="2"/>
            <w:vAlign w:val="center"/>
          </w:tcPr>
          <w:p w14:paraId="3F3ED0B5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134" w:type="dxa"/>
            <w:vAlign w:val="center"/>
          </w:tcPr>
          <w:p w14:paraId="67D990B6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объектов, имеющих актуальный паспорт (план) безопасности</w:t>
            </w:r>
          </w:p>
        </w:tc>
        <w:tc>
          <w:tcPr>
            <w:tcW w:w="1134" w:type="dxa"/>
            <w:vAlign w:val="center"/>
          </w:tcPr>
          <w:p w14:paraId="2091719B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 без паспорта (плана) безопасности или с паспортом (планом), утратившим актуальность</w:t>
            </w:r>
          </w:p>
        </w:tc>
        <w:tc>
          <w:tcPr>
            <w:tcW w:w="1134" w:type="dxa"/>
            <w:vAlign w:val="center"/>
          </w:tcPr>
          <w:p w14:paraId="06C018D6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Число объектов, состояние которых приведено в соответствие с требованиями к АТЗ в отчетном году</w:t>
            </w:r>
          </w:p>
        </w:tc>
      </w:tr>
      <w:tr w:rsidR="00B6192E" w:rsidRPr="00B43C3E" w14:paraId="022CFD55" w14:textId="77777777" w:rsidTr="00B6192E">
        <w:tc>
          <w:tcPr>
            <w:tcW w:w="1135" w:type="dxa"/>
            <w:vMerge/>
          </w:tcPr>
          <w:p w14:paraId="23F9B7D9" w14:textId="77777777"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E0ECAD6" w14:textId="77777777"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88846C3" w14:textId="77777777"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F0F8A91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удовлетворительным</w:t>
            </w:r>
          </w:p>
        </w:tc>
        <w:tc>
          <w:tcPr>
            <w:tcW w:w="992" w:type="dxa"/>
            <w:vAlign w:val="center"/>
          </w:tcPr>
          <w:p w14:paraId="1243D3D1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неудовлетворительным</w:t>
            </w:r>
          </w:p>
        </w:tc>
        <w:tc>
          <w:tcPr>
            <w:tcW w:w="993" w:type="dxa"/>
            <w:vAlign w:val="center"/>
          </w:tcPr>
          <w:p w14:paraId="4F21A535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прошедшем году</w:t>
            </w:r>
          </w:p>
        </w:tc>
        <w:tc>
          <w:tcPr>
            <w:tcW w:w="992" w:type="dxa"/>
            <w:vAlign w:val="center"/>
          </w:tcPr>
          <w:p w14:paraId="58CBC981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992" w:type="dxa"/>
            <w:vAlign w:val="center"/>
          </w:tcPr>
          <w:p w14:paraId="1CFE3F3E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прошедшем году</w:t>
            </w:r>
          </w:p>
        </w:tc>
        <w:tc>
          <w:tcPr>
            <w:tcW w:w="992" w:type="dxa"/>
            <w:vAlign w:val="center"/>
          </w:tcPr>
          <w:p w14:paraId="60CCFE25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1134" w:type="dxa"/>
            <w:vAlign w:val="center"/>
          </w:tcPr>
          <w:p w14:paraId="333EBC5D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 выведенных из эксплуатации</w:t>
            </w:r>
          </w:p>
        </w:tc>
        <w:tc>
          <w:tcPr>
            <w:tcW w:w="1134" w:type="dxa"/>
            <w:vAlign w:val="center"/>
          </w:tcPr>
          <w:p w14:paraId="08CD1D58" w14:textId="77777777"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 введенных в эксплуатацию</w:t>
            </w:r>
          </w:p>
        </w:tc>
        <w:tc>
          <w:tcPr>
            <w:tcW w:w="1134" w:type="dxa"/>
          </w:tcPr>
          <w:p w14:paraId="3FEB7F7A" w14:textId="77777777"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886423D" w14:textId="77777777"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1A7EC9C" w14:textId="77777777"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2FF657F" w14:textId="77777777" w:rsidR="00B43C3E" w:rsidRDefault="00B43C3E" w:rsidP="00A2291A">
      <w:pPr>
        <w:jc w:val="both"/>
      </w:pPr>
    </w:p>
    <w:sectPr w:rsidR="00B43C3E" w:rsidSect="00B43C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61"/>
    <w:rsid w:val="000660E3"/>
    <w:rsid w:val="00174157"/>
    <w:rsid w:val="00203802"/>
    <w:rsid w:val="002E33A6"/>
    <w:rsid w:val="002F0648"/>
    <w:rsid w:val="0049166D"/>
    <w:rsid w:val="0050141A"/>
    <w:rsid w:val="005F0C1A"/>
    <w:rsid w:val="007F3E5B"/>
    <w:rsid w:val="008A0B4E"/>
    <w:rsid w:val="008E1805"/>
    <w:rsid w:val="008F4FCF"/>
    <w:rsid w:val="009261A4"/>
    <w:rsid w:val="009373F7"/>
    <w:rsid w:val="00957510"/>
    <w:rsid w:val="00A2291A"/>
    <w:rsid w:val="00A65161"/>
    <w:rsid w:val="00A8371A"/>
    <w:rsid w:val="00AE6A7F"/>
    <w:rsid w:val="00B43C3E"/>
    <w:rsid w:val="00B6192E"/>
    <w:rsid w:val="00B81A1C"/>
    <w:rsid w:val="00BB211D"/>
    <w:rsid w:val="00C0561B"/>
    <w:rsid w:val="00CF0F96"/>
    <w:rsid w:val="00D33693"/>
    <w:rsid w:val="00D54513"/>
    <w:rsid w:val="00D8541E"/>
    <w:rsid w:val="00DE6040"/>
    <w:rsid w:val="00E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E505"/>
  <w15:chartTrackingRefBased/>
  <w15:docId w15:val="{D5AA7683-2DFB-4B30-8A43-2B150F0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229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291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57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8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cp:lastPrinted>2021-06-03T10:23:00Z</cp:lastPrinted>
  <dcterms:created xsi:type="dcterms:W3CDTF">2021-06-08T04:49:00Z</dcterms:created>
  <dcterms:modified xsi:type="dcterms:W3CDTF">2021-06-08T04:49:00Z</dcterms:modified>
</cp:coreProperties>
</file>